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3" w:rsidRPr="00954A5A" w:rsidRDefault="00E80AE3" w:rsidP="00E80AE3">
      <w:pPr>
        <w:tabs>
          <w:tab w:val="left" w:pos="7740"/>
        </w:tabs>
        <w:jc w:val="center"/>
        <w:rPr>
          <w:b/>
          <w:sz w:val="28"/>
        </w:rPr>
      </w:pPr>
    </w:p>
    <w:p w:rsidR="00E80AE3" w:rsidRPr="00954A5A" w:rsidRDefault="00E80AE3" w:rsidP="00E80AE3">
      <w:pPr>
        <w:tabs>
          <w:tab w:val="left" w:pos="7740"/>
        </w:tabs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-401955</wp:posOffset>
            </wp:positionV>
            <wp:extent cx="438785" cy="56705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AE3" w:rsidRPr="00954A5A" w:rsidRDefault="00E80AE3" w:rsidP="00E80AE3">
      <w:pPr>
        <w:tabs>
          <w:tab w:val="left" w:pos="7740"/>
        </w:tabs>
        <w:jc w:val="center"/>
        <w:rPr>
          <w:b/>
          <w:sz w:val="28"/>
        </w:rPr>
      </w:pPr>
      <w:r w:rsidRPr="00954A5A">
        <w:rPr>
          <w:b/>
          <w:sz w:val="28"/>
        </w:rPr>
        <w:t>Совет Туапсинского городского поселения</w:t>
      </w:r>
    </w:p>
    <w:p w:rsidR="00E80AE3" w:rsidRPr="00954A5A" w:rsidRDefault="00E80AE3" w:rsidP="00E80AE3">
      <w:pPr>
        <w:jc w:val="center"/>
        <w:rPr>
          <w:b/>
          <w:sz w:val="28"/>
        </w:rPr>
      </w:pPr>
      <w:r w:rsidRPr="00954A5A">
        <w:rPr>
          <w:b/>
          <w:sz w:val="28"/>
        </w:rPr>
        <w:t>Туапсинского района</w:t>
      </w:r>
    </w:p>
    <w:p w:rsidR="00E80AE3" w:rsidRPr="00954A5A" w:rsidRDefault="00E80AE3" w:rsidP="00E80AE3">
      <w:pPr>
        <w:jc w:val="center"/>
        <w:rPr>
          <w:b/>
          <w:sz w:val="28"/>
        </w:rPr>
      </w:pPr>
    </w:p>
    <w:p w:rsidR="00E80AE3" w:rsidRPr="00954A5A" w:rsidRDefault="00E80AE3" w:rsidP="00E80AE3">
      <w:pPr>
        <w:jc w:val="center"/>
        <w:rPr>
          <w:b/>
          <w:sz w:val="28"/>
        </w:rPr>
      </w:pPr>
    </w:p>
    <w:p w:rsidR="00E80AE3" w:rsidRPr="00954A5A" w:rsidRDefault="00E80AE3" w:rsidP="00E80AE3">
      <w:pPr>
        <w:jc w:val="center"/>
        <w:rPr>
          <w:b/>
          <w:sz w:val="28"/>
        </w:rPr>
      </w:pPr>
      <w:proofErr w:type="gramStart"/>
      <w:r w:rsidRPr="00954A5A">
        <w:rPr>
          <w:b/>
          <w:sz w:val="28"/>
        </w:rPr>
        <w:t>Р</w:t>
      </w:r>
      <w:proofErr w:type="gramEnd"/>
      <w:r w:rsidRPr="00954A5A">
        <w:rPr>
          <w:b/>
          <w:sz w:val="28"/>
        </w:rPr>
        <w:t xml:space="preserve"> Е Ш Е Н И Е</w:t>
      </w:r>
    </w:p>
    <w:p w:rsidR="00E80AE3" w:rsidRPr="00954A5A" w:rsidRDefault="00E80AE3" w:rsidP="00E80AE3">
      <w:pPr>
        <w:rPr>
          <w:sz w:val="28"/>
        </w:rPr>
      </w:pPr>
    </w:p>
    <w:p w:rsidR="00E80AE3" w:rsidRPr="00954A5A" w:rsidRDefault="00C670E7" w:rsidP="00E80AE3">
      <w:pPr>
        <w:rPr>
          <w:sz w:val="28"/>
        </w:rPr>
      </w:pPr>
      <w:r>
        <w:rPr>
          <w:sz w:val="28"/>
        </w:rPr>
        <w:t>о</w:t>
      </w:r>
      <w:r w:rsidR="00E80AE3" w:rsidRPr="00954A5A">
        <w:rPr>
          <w:sz w:val="28"/>
        </w:rPr>
        <w:t xml:space="preserve">т </w:t>
      </w:r>
      <w:r>
        <w:rPr>
          <w:sz w:val="28"/>
        </w:rPr>
        <w:t>22 апреля</w:t>
      </w:r>
      <w:r w:rsidR="00E80AE3" w:rsidRPr="00954A5A">
        <w:rPr>
          <w:sz w:val="28"/>
        </w:rPr>
        <w:t xml:space="preserve">  201</w:t>
      </w:r>
      <w:r w:rsidR="00E80AE3">
        <w:rPr>
          <w:sz w:val="28"/>
        </w:rPr>
        <w:t>5</w:t>
      </w:r>
      <w:r w:rsidR="00E80AE3" w:rsidRPr="00954A5A">
        <w:rPr>
          <w:sz w:val="28"/>
        </w:rPr>
        <w:t xml:space="preserve"> г</w:t>
      </w:r>
      <w:r>
        <w:rPr>
          <w:sz w:val="28"/>
        </w:rPr>
        <w:t>ода</w:t>
      </w:r>
      <w:r w:rsidR="00E80AE3" w:rsidRPr="00954A5A">
        <w:rPr>
          <w:sz w:val="28"/>
        </w:rPr>
        <w:t xml:space="preserve">                                                                            №</w:t>
      </w:r>
      <w:r>
        <w:rPr>
          <w:sz w:val="28"/>
        </w:rPr>
        <w:t xml:space="preserve"> 37.7</w:t>
      </w:r>
    </w:p>
    <w:p w:rsidR="00E80AE3" w:rsidRDefault="00E80AE3" w:rsidP="00E80AE3">
      <w:pPr>
        <w:jc w:val="both"/>
      </w:pPr>
    </w:p>
    <w:p w:rsidR="00E80AE3" w:rsidRDefault="00E80AE3" w:rsidP="00E80AE3">
      <w:pPr>
        <w:jc w:val="both"/>
      </w:pPr>
      <w:r>
        <w:tab/>
      </w:r>
      <w:r>
        <w:tab/>
      </w:r>
      <w:r>
        <w:tab/>
      </w:r>
      <w:r>
        <w:tab/>
        <w:t xml:space="preserve">             </w:t>
      </w:r>
      <w:r>
        <w:tab/>
        <w:t>город Туапсе</w:t>
      </w:r>
    </w:p>
    <w:p w:rsidR="00E80AE3" w:rsidRDefault="00E80AE3" w:rsidP="00E80AE3">
      <w:pPr>
        <w:jc w:val="both"/>
      </w:pPr>
    </w:p>
    <w:p w:rsidR="00E80AE3" w:rsidRDefault="00E80AE3" w:rsidP="00E80AE3">
      <w:pPr>
        <w:jc w:val="both"/>
      </w:pPr>
    </w:p>
    <w:p w:rsidR="00E80AE3" w:rsidRPr="00BA0973" w:rsidRDefault="00E80AE3" w:rsidP="00E80AE3">
      <w:pPr>
        <w:jc w:val="both"/>
        <w:rPr>
          <w:sz w:val="28"/>
          <w:szCs w:val="28"/>
        </w:rPr>
      </w:pPr>
    </w:p>
    <w:p w:rsidR="00E80AE3" w:rsidRDefault="00E80AE3" w:rsidP="00E80AE3">
      <w:pPr>
        <w:jc w:val="center"/>
        <w:rPr>
          <w:b/>
          <w:sz w:val="28"/>
          <w:szCs w:val="28"/>
        </w:rPr>
      </w:pPr>
      <w:r w:rsidRPr="00573099">
        <w:rPr>
          <w:b/>
          <w:sz w:val="28"/>
          <w:szCs w:val="28"/>
        </w:rPr>
        <w:t xml:space="preserve">О внесении изменений в  решение Совета Туапсинского городского поселения Туапсинского района от 28 августа 2012 года № 5.2 </w:t>
      </w:r>
      <w:r>
        <w:rPr>
          <w:b/>
          <w:sz w:val="28"/>
          <w:szCs w:val="28"/>
        </w:rPr>
        <w:t>«О</w:t>
      </w:r>
      <w:r w:rsidRPr="00573099">
        <w:rPr>
          <w:b/>
          <w:sz w:val="28"/>
          <w:szCs w:val="28"/>
        </w:rPr>
        <w:t xml:space="preserve">б утверждении «Правил благоустройства </w:t>
      </w:r>
      <w:r>
        <w:rPr>
          <w:b/>
          <w:sz w:val="28"/>
          <w:szCs w:val="28"/>
        </w:rPr>
        <w:t xml:space="preserve"> </w:t>
      </w:r>
      <w:r w:rsidRPr="00573099">
        <w:rPr>
          <w:b/>
          <w:sz w:val="28"/>
          <w:szCs w:val="28"/>
        </w:rPr>
        <w:t xml:space="preserve">и  содержания территории города Туапсе» </w:t>
      </w:r>
    </w:p>
    <w:p w:rsidR="00E80AE3" w:rsidRDefault="00E80AE3" w:rsidP="00E80AE3">
      <w:pPr>
        <w:jc w:val="center"/>
        <w:rPr>
          <w:b/>
          <w:sz w:val="28"/>
          <w:szCs w:val="28"/>
        </w:rPr>
      </w:pPr>
    </w:p>
    <w:p w:rsidR="00E80AE3" w:rsidRDefault="00E80AE3" w:rsidP="00E80AE3">
      <w:pPr>
        <w:jc w:val="center"/>
        <w:rPr>
          <w:b/>
          <w:sz w:val="28"/>
          <w:szCs w:val="28"/>
        </w:rPr>
      </w:pPr>
    </w:p>
    <w:p w:rsidR="00E80AE3" w:rsidRPr="0055627F" w:rsidRDefault="00E80AE3" w:rsidP="00E80AE3">
      <w:pPr>
        <w:jc w:val="center"/>
        <w:rPr>
          <w:sz w:val="28"/>
          <w:szCs w:val="28"/>
        </w:rPr>
      </w:pPr>
    </w:p>
    <w:p w:rsidR="00E80AE3" w:rsidRDefault="00E80AE3" w:rsidP="00E80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63B5">
        <w:rPr>
          <w:sz w:val="28"/>
          <w:szCs w:val="28"/>
        </w:rPr>
        <w:t xml:space="preserve">В соответствии с Федеральным законом от 6 октября 2003 года </w:t>
      </w:r>
      <w:r w:rsidR="00C670E7">
        <w:rPr>
          <w:sz w:val="28"/>
          <w:szCs w:val="28"/>
        </w:rPr>
        <w:t xml:space="preserve">              </w:t>
      </w:r>
      <w:r w:rsidRPr="00FB63B5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Уставом Туапсинского городского поселения  Совет Туапсинского городского поселения  Туапсинского района </w:t>
      </w:r>
      <w:r w:rsidRPr="00FB63B5">
        <w:rPr>
          <w:sz w:val="28"/>
          <w:szCs w:val="28"/>
        </w:rPr>
        <w:t>РЕШИЛ: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B63B5">
        <w:rPr>
          <w:sz w:val="28"/>
          <w:szCs w:val="28"/>
        </w:rPr>
        <w:t xml:space="preserve"> </w:t>
      </w:r>
      <w:r w:rsidRPr="00231504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>в</w:t>
      </w:r>
      <w:r w:rsidRPr="00573099">
        <w:rPr>
          <w:sz w:val="28"/>
          <w:szCs w:val="28"/>
        </w:rPr>
        <w:t xml:space="preserve"> </w:t>
      </w:r>
      <w:r w:rsidRPr="00231504">
        <w:rPr>
          <w:sz w:val="28"/>
          <w:szCs w:val="28"/>
        </w:rPr>
        <w:t>решение Совета Туапсинского городского поселения Туапсинского района от 28 августа 2012 года</w:t>
      </w:r>
      <w:r>
        <w:rPr>
          <w:sz w:val="28"/>
          <w:szCs w:val="28"/>
        </w:rPr>
        <w:t xml:space="preserve"> </w:t>
      </w:r>
      <w:r w:rsidRPr="00231504">
        <w:rPr>
          <w:sz w:val="28"/>
          <w:szCs w:val="28"/>
        </w:rPr>
        <w:t>№ 5.2  об утверждении «Правил благоустройства и  содержания территории города Туапсе»</w:t>
      </w:r>
      <w:r>
        <w:rPr>
          <w:sz w:val="28"/>
          <w:szCs w:val="28"/>
        </w:rPr>
        <w:t xml:space="preserve"> следующие  изменения: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Название пункта 28 изложить в редакции: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«28. </w:t>
      </w:r>
      <w:r w:rsidRPr="00CF6617">
        <w:rPr>
          <w:sz w:val="28"/>
          <w:szCs w:val="28"/>
        </w:rPr>
        <w:t>Порядок установки и содержания малых архитектурных форм, элементов внешнего благоустройства, объектов торговли, общественного питания</w:t>
      </w:r>
      <w:r>
        <w:rPr>
          <w:sz w:val="28"/>
          <w:szCs w:val="28"/>
        </w:rPr>
        <w:t>,</w:t>
      </w:r>
      <w:r w:rsidRPr="00CF6617">
        <w:rPr>
          <w:sz w:val="28"/>
          <w:szCs w:val="28"/>
        </w:rPr>
        <w:t xml:space="preserve"> сферы услуг</w:t>
      </w:r>
      <w:r>
        <w:rPr>
          <w:sz w:val="28"/>
          <w:szCs w:val="28"/>
        </w:rPr>
        <w:t xml:space="preserve"> и рекламных конструкций».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28 дополнить подпунктом 28.12 следующего содержания: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«28.12.</w:t>
      </w:r>
      <w:r w:rsidRPr="00AE7E88">
        <w:rPr>
          <w:sz w:val="28"/>
          <w:szCs w:val="28"/>
        </w:rPr>
        <w:t xml:space="preserve"> Размещение рекламных конструкций на территории</w:t>
      </w:r>
      <w:r>
        <w:rPr>
          <w:sz w:val="28"/>
          <w:szCs w:val="28"/>
        </w:rPr>
        <w:t xml:space="preserve"> города  </w:t>
      </w:r>
      <w:r w:rsidRPr="00AE7E88">
        <w:rPr>
          <w:sz w:val="28"/>
          <w:szCs w:val="28"/>
        </w:rPr>
        <w:t xml:space="preserve">должно производиться в соответствии с </w:t>
      </w:r>
      <w:hyperlink r:id="rId5" w:history="1">
        <w:r w:rsidRPr="00AE7E88">
          <w:rPr>
            <w:color w:val="000000"/>
            <w:sz w:val="28"/>
            <w:szCs w:val="28"/>
          </w:rPr>
          <w:t>постановлением</w:t>
        </w:r>
      </w:hyperlink>
      <w:r w:rsidRPr="00AE7E88">
        <w:rPr>
          <w:sz w:val="28"/>
          <w:szCs w:val="28"/>
        </w:rPr>
        <w:t xml:space="preserve"> Госстандарта Российской Федерации от 22.04.2003 N 124-ст ГОСТ </w:t>
      </w:r>
      <w:proofErr w:type="gramStart"/>
      <w:r w:rsidRPr="00AE7E88">
        <w:rPr>
          <w:sz w:val="28"/>
          <w:szCs w:val="28"/>
        </w:rPr>
        <w:t>Р</w:t>
      </w:r>
      <w:proofErr w:type="gramEnd"/>
      <w:r w:rsidRPr="00AE7E88">
        <w:rPr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>
        <w:rPr>
          <w:sz w:val="28"/>
          <w:szCs w:val="28"/>
        </w:rPr>
        <w:t>.</w:t>
      </w:r>
      <w:r w:rsidRPr="00AE7E8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E7E88">
        <w:rPr>
          <w:sz w:val="28"/>
          <w:szCs w:val="28"/>
        </w:rPr>
        <w:t xml:space="preserve">становка и эксплуатация рекламных конструкций </w:t>
      </w:r>
      <w:r>
        <w:rPr>
          <w:sz w:val="28"/>
          <w:szCs w:val="28"/>
        </w:rPr>
        <w:t>н</w:t>
      </w:r>
      <w:r w:rsidRPr="00AE7E88">
        <w:rPr>
          <w:sz w:val="28"/>
          <w:szCs w:val="28"/>
        </w:rPr>
        <w:t>а территории город</w:t>
      </w:r>
      <w:r>
        <w:rPr>
          <w:sz w:val="28"/>
          <w:szCs w:val="28"/>
        </w:rPr>
        <w:t>а</w:t>
      </w:r>
      <w:r w:rsidRPr="00AE7E88">
        <w:rPr>
          <w:sz w:val="28"/>
          <w:szCs w:val="28"/>
        </w:rPr>
        <w:t xml:space="preserve"> без разрешения запрещена.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E88">
        <w:rPr>
          <w:sz w:val="28"/>
          <w:szCs w:val="28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r>
        <w:rPr>
          <w:sz w:val="28"/>
          <w:szCs w:val="28"/>
        </w:rPr>
        <w:t xml:space="preserve">города </w:t>
      </w:r>
      <w:r w:rsidRPr="00CF6617">
        <w:rPr>
          <w:sz w:val="28"/>
          <w:szCs w:val="28"/>
          <w:shd w:val="clear" w:color="auto" w:fill="FFFFFF"/>
        </w:rPr>
        <w:t>мобильн</w:t>
      </w:r>
      <w:r>
        <w:rPr>
          <w:sz w:val="28"/>
          <w:szCs w:val="28"/>
          <w:shd w:val="clear" w:color="auto" w:fill="FFFFFF"/>
        </w:rPr>
        <w:t>ые</w:t>
      </w:r>
      <w:r w:rsidRPr="00CF6617">
        <w:rPr>
          <w:sz w:val="28"/>
          <w:szCs w:val="28"/>
          <w:shd w:val="clear" w:color="auto" w:fill="FFFFFF"/>
        </w:rPr>
        <w:t xml:space="preserve"> (переносн</w:t>
      </w:r>
      <w:r>
        <w:rPr>
          <w:sz w:val="28"/>
          <w:szCs w:val="28"/>
          <w:shd w:val="clear" w:color="auto" w:fill="FFFFFF"/>
        </w:rPr>
        <w:t>ые, складные</w:t>
      </w:r>
      <w:r w:rsidRPr="00CF6617">
        <w:rPr>
          <w:sz w:val="28"/>
          <w:szCs w:val="28"/>
          <w:shd w:val="clear" w:color="auto" w:fill="FFFFFF"/>
        </w:rPr>
        <w:t>) конструкци</w:t>
      </w:r>
      <w:r>
        <w:rPr>
          <w:sz w:val="28"/>
          <w:szCs w:val="28"/>
          <w:shd w:val="clear" w:color="auto" w:fill="FFFFFF"/>
        </w:rPr>
        <w:t>и</w:t>
      </w:r>
      <w:r w:rsidRPr="00CF661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proofErr w:type="spellStart"/>
      <w:r>
        <w:rPr>
          <w:rStyle w:val="a3"/>
          <w:b w:val="0"/>
          <w:color w:val="000000"/>
          <w:sz w:val="28"/>
          <w:szCs w:val="28"/>
          <w:shd w:val="clear" w:color="auto" w:fill="F8F8F8"/>
        </w:rPr>
        <w:t>с</w:t>
      </w:r>
      <w:r w:rsidRPr="00CF6617">
        <w:rPr>
          <w:rStyle w:val="a3"/>
          <w:b w:val="0"/>
          <w:color w:val="000000"/>
          <w:sz w:val="28"/>
          <w:szCs w:val="28"/>
          <w:shd w:val="clear" w:color="auto" w:fill="F8F8F8"/>
        </w:rPr>
        <w:t>тритлайны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8F8F8"/>
        </w:rPr>
        <w:t>,</w:t>
      </w:r>
      <w:r w:rsidRPr="00CF6617">
        <w:rPr>
          <w:b/>
          <w:sz w:val="28"/>
          <w:szCs w:val="28"/>
        </w:rPr>
        <w:t xml:space="preserve"> </w:t>
      </w:r>
      <w:proofErr w:type="spellStart"/>
      <w:r w:rsidRPr="00CF6617">
        <w:rPr>
          <w:sz w:val="28"/>
          <w:szCs w:val="28"/>
        </w:rPr>
        <w:t>штендеры</w:t>
      </w:r>
      <w:proofErr w:type="spellEnd"/>
      <w:r w:rsidRPr="00CF6617">
        <w:rPr>
          <w:sz w:val="28"/>
          <w:szCs w:val="28"/>
        </w:rPr>
        <w:t>), сод</w:t>
      </w:r>
      <w:r w:rsidRPr="00AE7E88">
        <w:rPr>
          <w:sz w:val="28"/>
          <w:szCs w:val="28"/>
        </w:rPr>
        <w:t xml:space="preserve">ержащие </w:t>
      </w:r>
      <w:r w:rsidRPr="00AE7E88">
        <w:rPr>
          <w:sz w:val="28"/>
          <w:szCs w:val="28"/>
        </w:rPr>
        <w:lastRenderedPageBreak/>
        <w:t>рекламную и иную информацию или указывающие на местонахождение объекта</w:t>
      </w:r>
      <w:r>
        <w:rPr>
          <w:sz w:val="28"/>
          <w:szCs w:val="28"/>
        </w:rPr>
        <w:t>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м.;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Рекламные конструкции должны содержаться в надлежащем состоянии.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Надлежащее состояние рекламных конструкций подразумевает: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целостность рекламных конструкций;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E88">
        <w:rPr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отсутствие механических повреждений;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отсутствие порывов рекламных полотен;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наличие покрашенного каркаса;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E7E88">
        <w:rPr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AE7E88">
        <w:rPr>
          <w:sz w:val="28"/>
          <w:szCs w:val="28"/>
        </w:rPr>
        <w:t>пиллары</w:t>
      </w:r>
      <w:proofErr w:type="spellEnd"/>
      <w:r w:rsidRPr="00AE7E88">
        <w:rPr>
          <w:sz w:val="28"/>
          <w:szCs w:val="28"/>
        </w:rPr>
        <w:t>, пилоны);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E88">
        <w:rPr>
          <w:sz w:val="28"/>
          <w:szCs w:val="28"/>
        </w:rPr>
        <w:t>одного раза в месяц - конструкции среднего формата (</w:t>
      </w:r>
      <w:proofErr w:type="spellStart"/>
      <w:r w:rsidRPr="00AE7E88">
        <w:rPr>
          <w:sz w:val="28"/>
          <w:szCs w:val="28"/>
        </w:rPr>
        <w:t>сити-борды</w:t>
      </w:r>
      <w:proofErr w:type="spellEnd"/>
      <w:r w:rsidRPr="00AE7E88">
        <w:rPr>
          <w:sz w:val="28"/>
          <w:szCs w:val="28"/>
        </w:rPr>
        <w:t>);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88">
        <w:rPr>
          <w:sz w:val="28"/>
          <w:szCs w:val="28"/>
        </w:rPr>
        <w:t>одного раза в квартал - для прочих рекламных конструкций.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E80AE3" w:rsidRPr="00AE7E88" w:rsidRDefault="00E80AE3" w:rsidP="00E80AE3">
      <w:pPr>
        <w:ind w:firstLine="708"/>
        <w:jc w:val="both"/>
        <w:rPr>
          <w:sz w:val="28"/>
          <w:szCs w:val="28"/>
        </w:rPr>
      </w:pPr>
      <w:r w:rsidRPr="00AE7E88">
        <w:rPr>
          <w:sz w:val="28"/>
          <w:szCs w:val="28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</w:t>
      </w:r>
      <w:r>
        <w:rPr>
          <w:sz w:val="28"/>
          <w:szCs w:val="28"/>
        </w:rPr>
        <w:t>»</w:t>
      </w:r>
      <w:r w:rsidRPr="00AE7E88">
        <w:rPr>
          <w:sz w:val="28"/>
          <w:szCs w:val="28"/>
        </w:rPr>
        <w:t>.</w:t>
      </w:r>
    </w:p>
    <w:p w:rsidR="00E80AE3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официальному опубликованию в средствах массовой информации.</w:t>
      </w:r>
    </w:p>
    <w:p w:rsidR="00E80AE3" w:rsidRPr="00FB63B5" w:rsidRDefault="00E80AE3" w:rsidP="00E8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63B5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 xml:space="preserve">официального </w:t>
      </w:r>
      <w:r w:rsidRPr="00FB63B5">
        <w:rPr>
          <w:sz w:val="28"/>
          <w:szCs w:val="28"/>
        </w:rPr>
        <w:t>опубликования.</w:t>
      </w:r>
    </w:p>
    <w:p w:rsidR="00E80AE3" w:rsidRPr="00FB63B5" w:rsidRDefault="00E80AE3" w:rsidP="00E80AE3">
      <w:pPr>
        <w:jc w:val="both"/>
        <w:rPr>
          <w:sz w:val="28"/>
          <w:szCs w:val="28"/>
        </w:rPr>
      </w:pPr>
    </w:p>
    <w:p w:rsidR="00E80AE3" w:rsidRDefault="00E80AE3" w:rsidP="00E80AE3">
      <w:pPr>
        <w:jc w:val="both"/>
        <w:rPr>
          <w:sz w:val="28"/>
          <w:szCs w:val="28"/>
        </w:rPr>
      </w:pPr>
    </w:p>
    <w:p w:rsidR="00E80AE3" w:rsidRDefault="00E80AE3" w:rsidP="00E80AE3">
      <w:pPr>
        <w:jc w:val="both"/>
        <w:rPr>
          <w:sz w:val="28"/>
          <w:szCs w:val="28"/>
        </w:rPr>
      </w:pPr>
    </w:p>
    <w:p w:rsidR="00E80AE3" w:rsidRDefault="00E80AE3" w:rsidP="00E80A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80AE3" w:rsidRPr="0055627F" w:rsidRDefault="00E80AE3" w:rsidP="00E80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    Е.А </w:t>
      </w:r>
      <w:proofErr w:type="spellStart"/>
      <w:r>
        <w:rPr>
          <w:sz w:val="28"/>
          <w:szCs w:val="28"/>
        </w:rPr>
        <w:t>Яйли</w:t>
      </w:r>
      <w:proofErr w:type="spellEnd"/>
    </w:p>
    <w:p w:rsidR="00E80AE3" w:rsidRDefault="00E80AE3" w:rsidP="00E80AE3">
      <w:pPr>
        <w:jc w:val="both"/>
      </w:pPr>
    </w:p>
    <w:p w:rsidR="00E80AE3" w:rsidRPr="00954A5A" w:rsidRDefault="00E80AE3" w:rsidP="00E80AE3">
      <w:pPr>
        <w:jc w:val="both"/>
      </w:pPr>
    </w:p>
    <w:p w:rsidR="00E80AE3" w:rsidRDefault="00E80AE3" w:rsidP="00E80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80AE3" w:rsidRDefault="00E80AE3" w:rsidP="00E80AE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А.В.Чехов</w:t>
      </w:r>
    </w:p>
    <w:p w:rsidR="00E80AE3" w:rsidRDefault="00E80AE3" w:rsidP="00E80AE3">
      <w:pPr>
        <w:jc w:val="both"/>
        <w:rPr>
          <w:sz w:val="28"/>
          <w:szCs w:val="28"/>
        </w:rPr>
      </w:pPr>
    </w:p>
    <w:p w:rsidR="00E80AE3" w:rsidRDefault="00E80AE3" w:rsidP="00E80AE3">
      <w:pPr>
        <w:jc w:val="both"/>
        <w:rPr>
          <w:sz w:val="28"/>
          <w:szCs w:val="28"/>
        </w:rPr>
      </w:pPr>
    </w:p>
    <w:p w:rsidR="00E80AE3" w:rsidRDefault="00E80AE3" w:rsidP="00E80AE3">
      <w:pPr>
        <w:jc w:val="both"/>
        <w:rPr>
          <w:sz w:val="28"/>
          <w:szCs w:val="28"/>
        </w:rPr>
      </w:pPr>
    </w:p>
    <w:p w:rsidR="00E80AE3" w:rsidRPr="00954A5A" w:rsidRDefault="00E80AE3" w:rsidP="00E80AE3">
      <w:pPr>
        <w:jc w:val="both"/>
      </w:pPr>
    </w:p>
    <w:p w:rsidR="007C2577" w:rsidRDefault="007C2577"/>
    <w:sectPr w:rsidR="007C2577" w:rsidSect="002315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E3"/>
    <w:rsid w:val="001458E5"/>
    <w:rsid w:val="007C2577"/>
    <w:rsid w:val="00C670E7"/>
    <w:rsid w:val="00CA1330"/>
    <w:rsid w:val="00E8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AE3"/>
    <w:rPr>
      <w:b/>
      <w:bCs/>
    </w:rPr>
  </w:style>
  <w:style w:type="character" w:customStyle="1" w:styleId="apple-converted-space">
    <w:name w:val="apple-converted-space"/>
    <w:basedOn w:val="a0"/>
    <w:rsid w:val="00E8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985A5F54F49C826B40B0BAE8CDFAA6BF5E4AE86D724D0CBF8B3FB49rFr7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4871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dcterms:created xsi:type="dcterms:W3CDTF">2015-04-23T08:32:00Z</dcterms:created>
  <dcterms:modified xsi:type="dcterms:W3CDTF">2015-04-23T09:01:00Z</dcterms:modified>
</cp:coreProperties>
</file>